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D0" w:rsidRDefault="00EF6CD0" w:rsidP="00EF6CD0">
      <w:pPr>
        <w:tabs>
          <w:tab w:val="left" w:pos="1080"/>
        </w:tabs>
        <w:spacing w:line="360" w:lineRule="auto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78180" cy="5105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CD0" w:rsidRDefault="00EF6CD0" w:rsidP="00EF6CD0">
      <w:pPr>
        <w:pStyle w:val="a3"/>
        <w:jc w:val="center"/>
      </w:pPr>
      <w:r>
        <w:t>УПРАВЛЕНИЕ ОБРАЗОВАНИЯ Г. МАХАЧКАЛЫ</w:t>
      </w:r>
    </w:p>
    <w:p w:rsidR="00EF6CD0" w:rsidRDefault="00EF6CD0" w:rsidP="00EF6CD0">
      <w:pPr>
        <w:pStyle w:val="a3"/>
        <w:jc w:val="center"/>
      </w:pPr>
      <w:r>
        <w:t>МУНИЦИПАЛЬНОЕ БЮДЖЕТНОЕ ОБЩЕОБРАЗОВАТЕЛЬНОЕ УЧРЕЖДЕНИЕ</w:t>
      </w:r>
    </w:p>
    <w:p w:rsidR="00EF6CD0" w:rsidRDefault="00EF6CD0" w:rsidP="00EF6CD0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«ГИМНАЗИЯ №33» г. Махачкалы</w:t>
      </w:r>
    </w:p>
    <w:p w:rsidR="00EF6CD0" w:rsidRDefault="00EF6CD0" w:rsidP="00EF6CD0">
      <w:pPr>
        <w:tabs>
          <w:tab w:val="left" w:pos="1080"/>
        </w:tabs>
        <w:spacing w:line="360" w:lineRule="auto"/>
        <w:jc w:val="center"/>
        <w:rPr>
          <w:b/>
          <w:sz w:val="28"/>
          <w:szCs w:val="28"/>
        </w:rPr>
      </w:pPr>
    </w:p>
    <w:p w:rsidR="00EF6CD0" w:rsidRDefault="00EF6CD0" w:rsidP="006911D0">
      <w:pPr>
        <w:tabs>
          <w:tab w:val="left" w:pos="1080"/>
        </w:tabs>
        <w:spacing w:line="360" w:lineRule="auto"/>
        <w:jc w:val="center"/>
        <w:rPr>
          <w:b/>
          <w:sz w:val="32"/>
          <w:szCs w:val="32"/>
        </w:rPr>
      </w:pPr>
      <w:r w:rsidRPr="00C5461B">
        <w:rPr>
          <w:b/>
          <w:sz w:val="32"/>
          <w:szCs w:val="32"/>
        </w:rPr>
        <w:t>ОТКРЫТОЕ ВНЕКЛАССНОЕ МЕРОПРИЯТИЕ</w:t>
      </w:r>
    </w:p>
    <w:p w:rsidR="00EF6CD0" w:rsidRPr="00EF6CD0" w:rsidRDefault="00EF6CD0" w:rsidP="00EF6CD0">
      <w:pPr>
        <w:spacing w:before="270" w:after="135" w:line="390" w:lineRule="atLeast"/>
        <w:jc w:val="center"/>
        <w:outlineLvl w:val="0"/>
        <w:rPr>
          <w:b/>
          <w:i/>
          <w:color w:val="0070C0"/>
          <w:kern w:val="36"/>
          <w:sz w:val="72"/>
          <w:szCs w:val="48"/>
        </w:rPr>
      </w:pPr>
      <w:r>
        <w:rPr>
          <w:b/>
          <w:i/>
          <w:kern w:val="36"/>
          <w:sz w:val="72"/>
          <w:szCs w:val="48"/>
        </w:rPr>
        <w:t xml:space="preserve"> </w:t>
      </w:r>
      <w:r w:rsidR="00EA0267">
        <w:rPr>
          <w:b/>
          <w:i/>
          <w:color w:val="0070C0"/>
          <w:kern w:val="36"/>
          <w:sz w:val="72"/>
          <w:szCs w:val="48"/>
        </w:rPr>
        <w:t xml:space="preserve">"Терроризм </w:t>
      </w:r>
      <w:proofErr w:type="gramStart"/>
      <w:r w:rsidR="00EA0267">
        <w:rPr>
          <w:b/>
          <w:i/>
          <w:color w:val="0070C0"/>
          <w:kern w:val="36"/>
          <w:sz w:val="72"/>
          <w:szCs w:val="48"/>
        </w:rPr>
        <w:t>–у</w:t>
      </w:r>
      <w:proofErr w:type="gramEnd"/>
      <w:r w:rsidR="00EA0267">
        <w:rPr>
          <w:b/>
          <w:i/>
          <w:color w:val="0070C0"/>
          <w:kern w:val="36"/>
          <w:sz w:val="72"/>
          <w:szCs w:val="48"/>
        </w:rPr>
        <w:t>гроза человечеству</w:t>
      </w:r>
      <w:r w:rsidRPr="00EF6CD0">
        <w:rPr>
          <w:b/>
          <w:i/>
          <w:color w:val="0070C0"/>
          <w:kern w:val="36"/>
          <w:sz w:val="72"/>
          <w:szCs w:val="48"/>
        </w:rPr>
        <w:t>"</w:t>
      </w:r>
    </w:p>
    <w:p w:rsidR="00EF6CD0" w:rsidRPr="00824BF5" w:rsidRDefault="00EF6CD0" w:rsidP="00824BF5">
      <w:pPr>
        <w:spacing w:before="270" w:after="135" w:line="390" w:lineRule="atLeast"/>
        <w:jc w:val="center"/>
        <w:outlineLvl w:val="0"/>
        <w:rPr>
          <w:b/>
          <w:i/>
          <w:kern w:val="36"/>
          <w:sz w:val="44"/>
          <w:szCs w:val="48"/>
        </w:rPr>
      </w:pPr>
      <w:proofErr w:type="gramStart"/>
      <w:r w:rsidRPr="00EF6CD0">
        <w:rPr>
          <w:b/>
          <w:i/>
          <w:kern w:val="36"/>
          <w:sz w:val="44"/>
          <w:szCs w:val="48"/>
        </w:rPr>
        <w:t>посвященный</w:t>
      </w:r>
      <w:proofErr w:type="gramEnd"/>
      <w:r w:rsidRPr="00EF6CD0">
        <w:rPr>
          <w:b/>
          <w:i/>
          <w:kern w:val="36"/>
          <w:sz w:val="44"/>
          <w:szCs w:val="48"/>
        </w:rPr>
        <w:t xml:space="preserve"> дню солидарности в борьбе с террориз</w:t>
      </w:r>
      <w:r w:rsidR="009163BA">
        <w:rPr>
          <w:b/>
          <w:i/>
          <w:kern w:val="36"/>
          <w:sz w:val="44"/>
          <w:szCs w:val="48"/>
        </w:rPr>
        <w:t>му и экстремиз</w:t>
      </w:r>
      <w:r w:rsidR="00EA0267">
        <w:rPr>
          <w:b/>
          <w:i/>
          <w:kern w:val="36"/>
          <w:sz w:val="44"/>
          <w:szCs w:val="48"/>
        </w:rPr>
        <w:t>му</w:t>
      </w:r>
    </w:p>
    <w:p w:rsidR="00C53ED2" w:rsidRDefault="00824BF5" w:rsidP="00824BF5">
      <w:pPr>
        <w:spacing w:line="390" w:lineRule="atLeast"/>
        <w:jc w:val="center"/>
        <w:outlineLvl w:val="0"/>
        <w:rPr>
          <w:kern w:val="36"/>
          <w:sz w:val="32"/>
          <w:szCs w:val="48"/>
        </w:rPr>
      </w:pPr>
      <w:r>
        <w:rPr>
          <w:noProof/>
          <w:kern w:val="36"/>
          <w:sz w:val="32"/>
          <w:szCs w:val="48"/>
        </w:rPr>
        <w:drawing>
          <wp:inline distT="0" distB="0" distL="0" distR="0">
            <wp:extent cx="4651375" cy="2769870"/>
            <wp:effectExtent l="19050" t="0" r="0" b="0"/>
            <wp:docPr id="11" name="Рисунок 1" descr="G:\слайд тер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лайд терр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276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C53ED2" w:rsidRDefault="00C53ED2" w:rsidP="00824BF5">
      <w:pPr>
        <w:spacing w:line="390" w:lineRule="atLeast"/>
        <w:outlineLvl w:val="0"/>
        <w:rPr>
          <w:kern w:val="36"/>
          <w:sz w:val="32"/>
          <w:szCs w:val="48"/>
        </w:rPr>
      </w:pPr>
    </w:p>
    <w:p w:rsidR="00C53ED2" w:rsidRDefault="00C53ED2" w:rsidP="00EF6CD0">
      <w:pPr>
        <w:spacing w:line="390" w:lineRule="atLeast"/>
        <w:jc w:val="right"/>
        <w:outlineLvl w:val="0"/>
        <w:rPr>
          <w:kern w:val="36"/>
          <w:sz w:val="32"/>
          <w:szCs w:val="48"/>
        </w:rPr>
      </w:pPr>
    </w:p>
    <w:p w:rsidR="00C53ED2" w:rsidRDefault="00C53ED2" w:rsidP="00EF6CD0">
      <w:pPr>
        <w:spacing w:line="390" w:lineRule="atLeast"/>
        <w:jc w:val="right"/>
        <w:outlineLvl w:val="0"/>
        <w:rPr>
          <w:kern w:val="36"/>
          <w:sz w:val="32"/>
          <w:szCs w:val="48"/>
        </w:rPr>
      </w:pPr>
    </w:p>
    <w:p w:rsidR="00C53ED2" w:rsidRDefault="00C53ED2" w:rsidP="00EF6CD0">
      <w:pPr>
        <w:spacing w:line="390" w:lineRule="atLeast"/>
        <w:jc w:val="right"/>
        <w:outlineLvl w:val="0"/>
        <w:rPr>
          <w:kern w:val="36"/>
          <w:sz w:val="32"/>
          <w:szCs w:val="48"/>
        </w:rPr>
      </w:pPr>
    </w:p>
    <w:p w:rsidR="00EF6CD0" w:rsidRDefault="00EF6CD0" w:rsidP="00EF6CD0">
      <w:pPr>
        <w:spacing w:line="390" w:lineRule="atLeast"/>
        <w:jc w:val="right"/>
        <w:outlineLvl w:val="0"/>
        <w:rPr>
          <w:kern w:val="36"/>
          <w:sz w:val="32"/>
          <w:szCs w:val="48"/>
        </w:rPr>
      </w:pPr>
      <w:r w:rsidRPr="00EF6CD0">
        <w:rPr>
          <w:kern w:val="36"/>
          <w:sz w:val="32"/>
          <w:szCs w:val="48"/>
        </w:rPr>
        <w:t>Подготовила</w:t>
      </w:r>
      <w:proofErr w:type="gramStart"/>
      <w:r w:rsidRPr="00EF6CD0">
        <w:rPr>
          <w:kern w:val="36"/>
          <w:sz w:val="32"/>
          <w:szCs w:val="48"/>
        </w:rPr>
        <w:t>:</w:t>
      </w:r>
      <w:r>
        <w:rPr>
          <w:kern w:val="36"/>
          <w:sz w:val="32"/>
          <w:szCs w:val="48"/>
        </w:rPr>
        <w:t>у</w:t>
      </w:r>
      <w:proofErr w:type="gramEnd"/>
      <w:r>
        <w:rPr>
          <w:kern w:val="36"/>
          <w:sz w:val="32"/>
          <w:szCs w:val="48"/>
        </w:rPr>
        <w:t>читель истории и</w:t>
      </w:r>
    </w:p>
    <w:p w:rsidR="00EF6CD0" w:rsidRDefault="00EF6CD0" w:rsidP="00EF6CD0">
      <w:pPr>
        <w:spacing w:line="390" w:lineRule="atLeast"/>
        <w:jc w:val="right"/>
        <w:outlineLvl w:val="0"/>
        <w:rPr>
          <w:kern w:val="36"/>
          <w:sz w:val="32"/>
          <w:szCs w:val="48"/>
        </w:rPr>
      </w:pPr>
      <w:r>
        <w:rPr>
          <w:kern w:val="36"/>
          <w:sz w:val="32"/>
          <w:szCs w:val="48"/>
        </w:rPr>
        <w:t xml:space="preserve"> обществознания</w:t>
      </w:r>
    </w:p>
    <w:p w:rsidR="00C53ED2" w:rsidRDefault="00394820" w:rsidP="00C53ED2">
      <w:pPr>
        <w:tabs>
          <w:tab w:val="left" w:pos="8931"/>
        </w:tabs>
        <w:spacing w:line="390" w:lineRule="atLeast"/>
        <w:jc w:val="right"/>
        <w:outlineLvl w:val="0"/>
        <w:rPr>
          <w:kern w:val="36"/>
          <w:sz w:val="32"/>
          <w:szCs w:val="48"/>
        </w:rPr>
      </w:pPr>
      <w:r>
        <w:rPr>
          <w:b/>
          <w:i/>
          <w:color w:val="002060"/>
          <w:kern w:val="36"/>
          <w:sz w:val="36"/>
          <w:szCs w:val="48"/>
        </w:rPr>
        <w:t>Рамазанова З.О</w:t>
      </w:r>
      <w:r w:rsidR="00EF6CD0" w:rsidRPr="00EF6CD0">
        <w:rPr>
          <w:b/>
          <w:i/>
          <w:color w:val="002060"/>
          <w:kern w:val="36"/>
          <w:sz w:val="36"/>
          <w:szCs w:val="48"/>
        </w:rPr>
        <w:t>.</w:t>
      </w:r>
    </w:p>
    <w:p w:rsidR="00C53ED2" w:rsidRDefault="00C53ED2" w:rsidP="00C53ED2">
      <w:pPr>
        <w:tabs>
          <w:tab w:val="left" w:pos="8931"/>
        </w:tabs>
        <w:spacing w:line="390" w:lineRule="atLeast"/>
        <w:jc w:val="right"/>
        <w:outlineLvl w:val="0"/>
        <w:rPr>
          <w:kern w:val="36"/>
          <w:sz w:val="32"/>
          <w:szCs w:val="48"/>
        </w:rPr>
      </w:pPr>
    </w:p>
    <w:p w:rsidR="00EF6CD0" w:rsidRPr="00EF6CD0" w:rsidRDefault="00325699" w:rsidP="00C53ED2">
      <w:pPr>
        <w:tabs>
          <w:tab w:val="left" w:pos="8931"/>
        </w:tabs>
        <w:spacing w:line="390" w:lineRule="atLeast"/>
        <w:jc w:val="center"/>
        <w:outlineLvl w:val="0"/>
        <w:rPr>
          <w:kern w:val="36"/>
          <w:sz w:val="32"/>
          <w:szCs w:val="48"/>
        </w:rPr>
      </w:pPr>
      <w:r>
        <w:rPr>
          <w:kern w:val="36"/>
          <w:sz w:val="32"/>
          <w:szCs w:val="48"/>
        </w:rPr>
        <w:t>Махачкала 2017</w:t>
      </w:r>
      <w:r w:rsidR="00EF6CD0" w:rsidRPr="00EF6CD0">
        <w:rPr>
          <w:kern w:val="36"/>
          <w:sz w:val="32"/>
          <w:szCs w:val="48"/>
        </w:rPr>
        <w:t>г.</w:t>
      </w:r>
    </w:p>
    <w:p w:rsidR="00EF6CD0" w:rsidRPr="00EF6CD0" w:rsidRDefault="00EF6CD0" w:rsidP="00EF6CD0">
      <w:pPr>
        <w:spacing w:before="270" w:after="270"/>
        <w:jc w:val="right"/>
        <w:rPr>
          <w:sz w:val="20"/>
          <w:szCs w:val="32"/>
        </w:rPr>
      </w:pPr>
    </w:p>
    <w:p w:rsidR="006911D0" w:rsidRPr="006911D0" w:rsidRDefault="006911D0" w:rsidP="006911D0">
      <w:pPr>
        <w:spacing w:before="270" w:after="135" w:line="390" w:lineRule="atLeast"/>
        <w:outlineLvl w:val="0"/>
        <w:rPr>
          <w:kern w:val="36"/>
          <w:sz w:val="32"/>
          <w:szCs w:val="32"/>
        </w:rPr>
      </w:pPr>
      <w:r w:rsidRPr="00B92F9A">
        <w:rPr>
          <w:b/>
          <w:sz w:val="32"/>
          <w:szCs w:val="32"/>
        </w:rPr>
        <w:t>Тема мероприятия</w:t>
      </w:r>
      <w:r w:rsidRPr="00B92F9A">
        <w:rPr>
          <w:sz w:val="32"/>
          <w:szCs w:val="32"/>
        </w:rPr>
        <w:t xml:space="preserve">:  </w:t>
      </w:r>
      <w:r w:rsidR="009163BA">
        <w:rPr>
          <w:kern w:val="36"/>
          <w:sz w:val="32"/>
          <w:szCs w:val="32"/>
        </w:rPr>
        <w:t>"Терроризм-угроза человечеству</w:t>
      </w:r>
      <w:proofErr w:type="gramStart"/>
      <w:r w:rsidR="009163BA">
        <w:rPr>
          <w:kern w:val="36"/>
          <w:sz w:val="32"/>
          <w:szCs w:val="32"/>
        </w:rPr>
        <w:t>"п</w:t>
      </w:r>
      <w:proofErr w:type="gramEnd"/>
      <w:r w:rsidR="009163BA">
        <w:rPr>
          <w:kern w:val="36"/>
          <w:sz w:val="32"/>
          <w:szCs w:val="32"/>
        </w:rPr>
        <w:t>освященный борьбе с терроризмом и экстремизмом.</w:t>
      </w:r>
    </w:p>
    <w:p w:rsidR="006911D0" w:rsidRPr="00B92F9A" w:rsidRDefault="006911D0" w:rsidP="006911D0">
      <w:pPr>
        <w:tabs>
          <w:tab w:val="left" w:pos="1080"/>
        </w:tabs>
        <w:rPr>
          <w:sz w:val="32"/>
          <w:szCs w:val="32"/>
        </w:rPr>
      </w:pPr>
      <w:r w:rsidRPr="00B92F9A">
        <w:rPr>
          <w:b/>
          <w:sz w:val="32"/>
          <w:szCs w:val="32"/>
        </w:rPr>
        <w:t xml:space="preserve"> </w:t>
      </w:r>
    </w:p>
    <w:p w:rsidR="006911D0" w:rsidRPr="00B92F9A" w:rsidRDefault="006911D0" w:rsidP="006911D0">
      <w:pPr>
        <w:spacing w:line="480" w:lineRule="auto"/>
        <w:rPr>
          <w:sz w:val="32"/>
          <w:szCs w:val="32"/>
        </w:rPr>
      </w:pPr>
      <w:r w:rsidRPr="00B92F9A">
        <w:rPr>
          <w:b/>
          <w:sz w:val="32"/>
          <w:szCs w:val="32"/>
        </w:rPr>
        <w:t>Дата проведения;</w:t>
      </w:r>
      <w:r>
        <w:rPr>
          <w:sz w:val="32"/>
          <w:szCs w:val="32"/>
        </w:rPr>
        <w:t xml:space="preserve"> </w:t>
      </w:r>
      <w:r w:rsidR="009163BA">
        <w:rPr>
          <w:sz w:val="32"/>
          <w:szCs w:val="32"/>
        </w:rPr>
        <w:t>20</w:t>
      </w:r>
      <w:r w:rsidRPr="00B92F9A">
        <w:rPr>
          <w:sz w:val="32"/>
          <w:szCs w:val="32"/>
        </w:rPr>
        <w:t>сентября  201</w:t>
      </w:r>
      <w:bookmarkStart w:id="0" w:name="_GoBack"/>
      <w:bookmarkEnd w:id="0"/>
      <w:r w:rsidRPr="00B92F9A">
        <w:rPr>
          <w:sz w:val="32"/>
          <w:szCs w:val="32"/>
        </w:rPr>
        <w:t>6г</w:t>
      </w:r>
    </w:p>
    <w:p w:rsidR="006911D0" w:rsidRPr="00B92F9A" w:rsidRDefault="006911D0" w:rsidP="006911D0">
      <w:pPr>
        <w:spacing w:line="480" w:lineRule="auto"/>
        <w:rPr>
          <w:sz w:val="32"/>
          <w:szCs w:val="32"/>
        </w:rPr>
      </w:pPr>
      <w:r w:rsidRPr="00B92F9A">
        <w:rPr>
          <w:b/>
          <w:sz w:val="32"/>
          <w:szCs w:val="32"/>
        </w:rPr>
        <w:t>Количество учащихся</w:t>
      </w:r>
      <w:r>
        <w:rPr>
          <w:sz w:val="32"/>
          <w:szCs w:val="32"/>
        </w:rPr>
        <w:t xml:space="preserve">: </w:t>
      </w:r>
      <w:r w:rsidR="00792840">
        <w:rPr>
          <w:sz w:val="32"/>
          <w:szCs w:val="32"/>
        </w:rPr>
        <w:t>учащиеся 9 «2»,10 «1», 11 «1</w:t>
      </w:r>
      <w:r>
        <w:rPr>
          <w:sz w:val="32"/>
          <w:szCs w:val="32"/>
        </w:rPr>
        <w:t>» класса</w:t>
      </w:r>
      <w:r w:rsidR="00792840">
        <w:rPr>
          <w:sz w:val="32"/>
          <w:szCs w:val="32"/>
        </w:rPr>
        <w:t>.</w:t>
      </w:r>
    </w:p>
    <w:p w:rsidR="006911D0" w:rsidRDefault="006911D0" w:rsidP="006911D0">
      <w:pPr>
        <w:rPr>
          <w:sz w:val="32"/>
          <w:szCs w:val="32"/>
        </w:rPr>
      </w:pPr>
      <w:r w:rsidRPr="00B92F9A">
        <w:rPr>
          <w:b/>
          <w:sz w:val="32"/>
          <w:szCs w:val="32"/>
        </w:rPr>
        <w:t xml:space="preserve"> Цель мероприятия</w:t>
      </w:r>
      <w:r w:rsidR="00792840">
        <w:rPr>
          <w:sz w:val="32"/>
          <w:szCs w:val="32"/>
        </w:rPr>
        <w:t>: сформировать у учащихся внимание на необходимость проявления бдительности с целью</w:t>
      </w:r>
      <w:r w:rsidR="00A30936">
        <w:rPr>
          <w:sz w:val="32"/>
          <w:szCs w:val="32"/>
        </w:rPr>
        <w:t xml:space="preserve"> профилактики совершения террористических актов.</w:t>
      </w:r>
    </w:p>
    <w:p w:rsidR="006911D0" w:rsidRPr="00B92F9A" w:rsidRDefault="006911D0" w:rsidP="006911D0">
      <w:pPr>
        <w:tabs>
          <w:tab w:val="left" w:pos="726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911D0" w:rsidRDefault="006911D0" w:rsidP="006911D0">
      <w:pPr>
        <w:rPr>
          <w:sz w:val="32"/>
          <w:szCs w:val="32"/>
        </w:rPr>
      </w:pPr>
      <w:r w:rsidRPr="00B92F9A">
        <w:rPr>
          <w:b/>
          <w:sz w:val="32"/>
          <w:szCs w:val="32"/>
        </w:rPr>
        <w:t>Форма проведения</w:t>
      </w:r>
      <w:r w:rsidR="00D03773">
        <w:rPr>
          <w:sz w:val="32"/>
          <w:szCs w:val="32"/>
        </w:rPr>
        <w:t>: беседа с представителями духовного управления</w:t>
      </w:r>
      <w:r w:rsidR="00C724B4">
        <w:rPr>
          <w:sz w:val="32"/>
          <w:szCs w:val="32"/>
        </w:rPr>
        <w:t xml:space="preserve"> и мэрии города Махачка</w:t>
      </w:r>
    </w:p>
    <w:p w:rsidR="006911D0" w:rsidRDefault="006911D0" w:rsidP="006911D0">
      <w:pPr>
        <w:rPr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824BF5" w:rsidRDefault="00824BF5" w:rsidP="006911D0">
      <w:pPr>
        <w:tabs>
          <w:tab w:val="left" w:pos="4299"/>
        </w:tabs>
        <w:rPr>
          <w:b/>
          <w:sz w:val="32"/>
          <w:szCs w:val="32"/>
        </w:rPr>
      </w:pPr>
    </w:p>
    <w:p w:rsidR="006911D0" w:rsidRDefault="006911D0" w:rsidP="006911D0">
      <w:pPr>
        <w:tabs>
          <w:tab w:val="left" w:pos="4299"/>
        </w:tabs>
        <w:rPr>
          <w:b/>
          <w:sz w:val="32"/>
          <w:szCs w:val="32"/>
        </w:rPr>
      </w:pPr>
      <w:r w:rsidRPr="00B92F9A">
        <w:rPr>
          <w:b/>
          <w:sz w:val="32"/>
          <w:szCs w:val="32"/>
        </w:rPr>
        <w:lastRenderedPageBreak/>
        <w:t>Содержание мероприятия:</w:t>
      </w:r>
      <w:r>
        <w:rPr>
          <w:b/>
          <w:sz w:val="32"/>
          <w:szCs w:val="32"/>
        </w:rPr>
        <w:tab/>
      </w:r>
    </w:p>
    <w:p w:rsidR="006911D0" w:rsidRDefault="006911D0" w:rsidP="006911D0">
      <w:pPr>
        <w:tabs>
          <w:tab w:val="left" w:pos="4299"/>
        </w:tabs>
        <w:rPr>
          <w:sz w:val="32"/>
          <w:szCs w:val="32"/>
        </w:rPr>
      </w:pPr>
      <w:r>
        <w:rPr>
          <w:sz w:val="32"/>
          <w:szCs w:val="32"/>
        </w:rPr>
        <w:t>Мероприятие началось с гимна РФ.</w:t>
      </w:r>
    </w:p>
    <w:p w:rsidR="00085247" w:rsidRDefault="00085247" w:rsidP="00C724B4">
      <w:pPr>
        <w:tabs>
          <w:tab w:val="left" w:pos="3026"/>
        </w:tabs>
        <w:rPr>
          <w:sz w:val="32"/>
          <w:szCs w:val="32"/>
        </w:rPr>
      </w:pPr>
    </w:p>
    <w:p w:rsidR="00805F2C" w:rsidRDefault="00805F2C" w:rsidP="00EF6CD0">
      <w:pPr>
        <w:jc w:val="right"/>
        <w:rPr>
          <w:sz w:val="16"/>
        </w:rPr>
      </w:pPr>
    </w:p>
    <w:p w:rsidR="006911D0" w:rsidRDefault="006911D0" w:rsidP="00AB19D9">
      <w:pPr>
        <w:jc w:val="center"/>
        <w:rPr>
          <w:sz w:val="32"/>
        </w:rPr>
      </w:pPr>
      <w:r>
        <w:rPr>
          <w:sz w:val="32"/>
        </w:rPr>
        <w:t>У</w:t>
      </w:r>
      <w:r w:rsidR="00C724B4">
        <w:rPr>
          <w:sz w:val="32"/>
        </w:rPr>
        <w:t>читель Рамазанова З.О. показала отрывок фильма о судьбе женщины вступившей в те</w:t>
      </w:r>
      <w:r w:rsidR="00824BF5">
        <w:rPr>
          <w:sz w:val="32"/>
        </w:rPr>
        <w:t>ррористическую группу.</w:t>
      </w:r>
      <w:r w:rsidR="00824BF5">
        <w:rPr>
          <w:noProof/>
          <w:sz w:val="32"/>
        </w:rPr>
        <w:drawing>
          <wp:inline distT="0" distB="0" distL="0" distR="0">
            <wp:extent cx="4592707" cy="4214192"/>
            <wp:effectExtent l="19050" t="0" r="0" b="0"/>
            <wp:docPr id="9" name="Рисунок 4" descr="G:\Рамазанова З.О\20160920_09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амазанова З.О\20160920_095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087" cy="4218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3EE6">
        <w:rPr>
          <w:noProof/>
          <w:sz w:val="32"/>
        </w:rPr>
        <w:drawing>
          <wp:inline distT="0" distB="0" distL="0" distR="0">
            <wp:extent cx="4592707" cy="3445643"/>
            <wp:effectExtent l="19050" t="0" r="0" b="0"/>
            <wp:docPr id="2" name="Рисунок 1" descr="G:\Рамазанова З.О\20160920_09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мазанова З.О\20160920_0957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87" cy="3446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4B4">
        <w:rPr>
          <w:sz w:val="32"/>
        </w:rPr>
        <w:t>.</w:t>
      </w:r>
    </w:p>
    <w:p w:rsidR="00085247" w:rsidRDefault="00085247" w:rsidP="006911D0">
      <w:pPr>
        <w:rPr>
          <w:sz w:val="32"/>
        </w:rPr>
      </w:pPr>
    </w:p>
    <w:p w:rsidR="00065514" w:rsidRDefault="00D524D4" w:rsidP="00065514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666133" cy="5499653"/>
            <wp:effectExtent l="19050" t="0" r="0" b="0"/>
            <wp:docPr id="7" name="Рисунок 1" descr="G:\Рамазанова З.О\20160920_10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мазанова З.О\20160920_1008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5504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28A" w:rsidRDefault="00065514" w:rsidP="00AB19D9">
      <w:pPr>
        <w:tabs>
          <w:tab w:val="left" w:pos="3673"/>
        </w:tabs>
        <w:rPr>
          <w:sz w:val="32"/>
        </w:rPr>
      </w:pPr>
      <w:r>
        <w:rPr>
          <w:sz w:val="32"/>
        </w:rPr>
        <w:tab/>
        <w:t xml:space="preserve">                   </w:t>
      </w:r>
      <w:r w:rsidR="00D2528A">
        <w:rPr>
          <w:sz w:val="32"/>
        </w:rPr>
        <w:t xml:space="preserve">                              </w:t>
      </w:r>
      <w:r>
        <w:rPr>
          <w:sz w:val="32"/>
        </w:rPr>
        <w:t xml:space="preserve">           </w:t>
      </w:r>
      <w:r w:rsidR="00D524D4">
        <w:rPr>
          <w:noProof/>
          <w:sz w:val="32"/>
        </w:rPr>
        <w:t xml:space="preserve">Представитель духовного </w:t>
      </w:r>
      <w:r w:rsidR="00AB19D9">
        <w:rPr>
          <w:noProof/>
          <w:sz w:val="32"/>
        </w:rPr>
        <w:t xml:space="preserve">управления рассказал учащимся об </w:t>
      </w:r>
      <w:r w:rsidR="00D524D4">
        <w:rPr>
          <w:noProof/>
          <w:sz w:val="32"/>
        </w:rPr>
        <w:t xml:space="preserve"> </w:t>
      </w:r>
      <w:r>
        <w:rPr>
          <w:noProof/>
          <w:sz w:val="32"/>
        </w:rPr>
        <w:t xml:space="preserve"> . </w:t>
      </w:r>
      <w:r w:rsidR="00AB19D9">
        <w:rPr>
          <w:noProof/>
          <w:sz w:val="32"/>
        </w:rPr>
        <w:t>ошибках молодежи, связанных с толкованием Корана и хадисов.</w:t>
      </w:r>
    </w:p>
    <w:p w:rsidR="0020727E" w:rsidRDefault="009672C1" w:rsidP="00180DAB">
      <w:pPr>
        <w:rPr>
          <w:sz w:val="32"/>
        </w:rPr>
      </w:pPr>
      <w:r>
        <w:rPr>
          <w:sz w:val="32"/>
        </w:rPr>
        <w:t xml:space="preserve">Представитель мэрии рассказал </w:t>
      </w:r>
      <w:proofErr w:type="gramStart"/>
      <w:r>
        <w:rPr>
          <w:sz w:val="32"/>
        </w:rPr>
        <w:t>о</w:t>
      </w:r>
      <w:proofErr w:type="gramEnd"/>
      <w:r>
        <w:rPr>
          <w:sz w:val="32"/>
        </w:rPr>
        <w:t xml:space="preserve"> их работе по борьбе с террористическими группировками и о том как</w:t>
      </w:r>
      <w:r w:rsidR="00824BF5">
        <w:rPr>
          <w:sz w:val="32"/>
        </w:rPr>
        <w:t xml:space="preserve"> они спасают молодых людей попав</w:t>
      </w:r>
      <w:r>
        <w:rPr>
          <w:sz w:val="32"/>
        </w:rPr>
        <w:t>ших под их влияние</w:t>
      </w:r>
      <w:r w:rsidR="004C74DC">
        <w:rPr>
          <w:sz w:val="32"/>
        </w:rPr>
        <w:t>.</w:t>
      </w:r>
      <w:r>
        <w:rPr>
          <w:sz w:val="32"/>
        </w:rPr>
        <w:t xml:space="preserve"> </w:t>
      </w:r>
    </w:p>
    <w:p w:rsidR="00D2528A" w:rsidRDefault="00D2528A" w:rsidP="00180DAB">
      <w:pPr>
        <w:rPr>
          <w:sz w:val="32"/>
        </w:rPr>
      </w:pPr>
    </w:p>
    <w:p w:rsidR="00D2528A" w:rsidRDefault="00D2528A" w:rsidP="00180DAB">
      <w:pPr>
        <w:rPr>
          <w:sz w:val="32"/>
        </w:rPr>
      </w:pPr>
    </w:p>
    <w:p w:rsidR="00D2528A" w:rsidRDefault="00D2528A" w:rsidP="00180DAB">
      <w:pPr>
        <w:rPr>
          <w:sz w:val="32"/>
        </w:rPr>
      </w:pPr>
    </w:p>
    <w:p w:rsidR="00D2528A" w:rsidRDefault="004C74DC" w:rsidP="00180DAB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671185" cy="4254763"/>
            <wp:effectExtent l="19050" t="0" r="5715" b="0"/>
            <wp:docPr id="6" name="Рисунок 2" descr="G:\Рамазанова З.О\20160920_10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амазанова З.О\20160920_1002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25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28A" w:rsidRDefault="00D2528A" w:rsidP="00180DAB">
      <w:pPr>
        <w:rPr>
          <w:sz w:val="32"/>
        </w:rPr>
      </w:pPr>
    </w:p>
    <w:p w:rsidR="00D2528A" w:rsidRDefault="00D2528A" w:rsidP="00180DAB">
      <w:pPr>
        <w:rPr>
          <w:sz w:val="32"/>
        </w:rPr>
      </w:pPr>
    </w:p>
    <w:p w:rsidR="0020727E" w:rsidRDefault="004C74DC" w:rsidP="00180DAB">
      <w:pPr>
        <w:rPr>
          <w:sz w:val="32"/>
        </w:rPr>
      </w:pPr>
      <w:r>
        <w:rPr>
          <w:sz w:val="32"/>
        </w:rPr>
        <w:t>Учащиеся активно задавали вопросы гостям.</w:t>
      </w:r>
    </w:p>
    <w:p w:rsidR="00D2528A" w:rsidRDefault="00D2528A" w:rsidP="00180DAB">
      <w:pPr>
        <w:rPr>
          <w:sz w:val="32"/>
        </w:rPr>
      </w:pPr>
    </w:p>
    <w:p w:rsidR="00D2528A" w:rsidRDefault="00D2528A" w:rsidP="00180DAB">
      <w:pPr>
        <w:rPr>
          <w:sz w:val="32"/>
        </w:rPr>
      </w:pPr>
    </w:p>
    <w:p w:rsidR="00D2528A" w:rsidRDefault="00D2528A" w:rsidP="00180DAB">
      <w:pPr>
        <w:rPr>
          <w:sz w:val="32"/>
        </w:rPr>
      </w:pPr>
    </w:p>
    <w:p w:rsidR="00D2528A" w:rsidRDefault="00D2528A" w:rsidP="00180DAB">
      <w:pPr>
        <w:rPr>
          <w:sz w:val="32"/>
        </w:rPr>
      </w:pPr>
    </w:p>
    <w:p w:rsidR="0020727E" w:rsidRDefault="004C74DC" w:rsidP="00180DAB">
      <w:pPr>
        <w:rPr>
          <w:noProof/>
          <w:sz w:val="32"/>
        </w:rPr>
      </w:pPr>
      <w:r>
        <w:rPr>
          <w:noProof/>
          <w:sz w:val="32"/>
        </w:rPr>
        <w:lastRenderedPageBreak/>
        <w:t>Директор Джамалов Б.М. отметил о полезности такого рода мерроприятий.</w:t>
      </w:r>
      <w:r>
        <w:rPr>
          <w:noProof/>
          <w:sz w:val="32"/>
        </w:rPr>
        <w:drawing>
          <wp:inline distT="0" distB="0" distL="0" distR="0">
            <wp:extent cx="5667134" cy="5910469"/>
            <wp:effectExtent l="19050" t="0" r="0" b="0"/>
            <wp:docPr id="8" name="Рисунок 3" descr="G:\Рамазанова З.О\20160920_10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амазанова З.О\20160920_1008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5914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AB19D9" w:rsidRPr="006911D0" w:rsidRDefault="00AB19D9" w:rsidP="00180DAB">
      <w:pPr>
        <w:rPr>
          <w:sz w:val="32"/>
        </w:rPr>
      </w:pPr>
      <w:r>
        <w:rPr>
          <w:noProof/>
          <w:sz w:val="32"/>
        </w:rPr>
        <w:t>Данное мероприятие было освещено в СМИ (Новости Дагестана РГВК)</w:t>
      </w:r>
    </w:p>
    <w:sectPr w:rsidR="00AB19D9" w:rsidRPr="006911D0" w:rsidSect="006911D0">
      <w:pgSz w:w="11906" w:h="16838"/>
      <w:pgMar w:top="1134" w:right="1274" w:bottom="993" w:left="1701" w:header="708" w:footer="708" w:gutter="0"/>
      <w:pgBorders w:display="firstPage"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EF6CD0"/>
    <w:rsid w:val="00065514"/>
    <w:rsid w:val="00085247"/>
    <w:rsid w:val="001739F3"/>
    <w:rsid w:val="00180DAB"/>
    <w:rsid w:val="0020727E"/>
    <w:rsid w:val="00325699"/>
    <w:rsid w:val="003523C4"/>
    <w:rsid w:val="00394820"/>
    <w:rsid w:val="004C74DC"/>
    <w:rsid w:val="00563D4B"/>
    <w:rsid w:val="005937F6"/>
    <w:rsid w:val="006911D0"/>
    <w:rsid w:val="00703492"/>
    <w:rsid w:val="00792840"/>
    <w:rsid w:val="00793EE6"/>
    <w:rsid w:val="00805F2C"/>
    <w:rsid w:val="00824BF5"/>
    <w:rsid w:val="009163BA"/>
    <w:rsid w:val="009672C1"/>
    <w:rsid w:val="00993D09"/>
    <w:rsid w:val="00A30936"/>
    <w:rsid w:val="00AB19D9"/>
    <w:rsid w:val="00AC7BB1"/>
    <w:rsid w:val="00BD4CFB"/>
    <w:rsid w:val="00BE1709"/>
    <w:rsid w:val="00C53ED2"/>
    <w:rsid w:val="00C724B4"/>
    <w:rsid w:val="00D03773"/>
    <w:rsid w:val="00D2528A"/>
    <w:rsid w:val="00D524D4"/>
    <w:rsid w:val="00E17334"/>
    <w:rsid w:val="00EA0267"/>
    <w:rsid w:val="00EF6CD0"/>
    <w:rsid w:val="00FF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CD0"/>
    <w:pPr>
      <w:spacing w:after="0" w:line="240" w:lineRule="auto"/>
    </w:pPr>
    <w:rPr>
      <w:rFonts w:ascii="Times New Roman" w:hAnsi="Times New Roman" w:cs="Times New Roman"/>
      <w:sz w:val="26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EF6CD0"/>
    <w:rPr>
      <w:rFonts w:ascii="Times New Roman" w:hAnsi="Times New Roman" w:cs="Times New Roman"/>
      <w:sz w:val="26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F6C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C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0C005-8AD5-4B34-A394-B1798F36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gimnaziya 440033</cp:lastModifiedBy>
  <cp:revision>24</cp:revision>
  <dcterms:created xsi:type="dcterms:W3CDTF">2016-09-04T18:37:00Z</dcterms:created>
  <dcterms:modified xsi:type="dcterms:W3CDTF">2018-03-27T09:21:00Z</dcterms:modified>
</cp:coreProperties>
</file>